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11846"/>
      </w:tblGrid>
      <w:tr w:rsidR="008F2CE6" w:rsidRPr="00833EE9" w14:paraId="75F13EAD" w14:textId="77777777" w:rsidTr="008F2CE6">
        <w:tc>
          <w:tcPr>
            <w:tcW w:w="834" w:type="pct"/>
          </w:tcPr>
          <w:p w14:paraId="5E029BA6" w14:textId="77777777" w:rsidR="008F2CE6" w:rsidRPr="00833EE9" w:rsidRDefault="008F2CE6" w:rsidP="00884D3D">
            <w:pPr>
              <w:spacing w:before="120" w:after="120"/>
              <w:rPr>
                <w:sz w:val="16"/>
                <w:szCs w:val="16"/>
              </w:rPr>
            </w:pPr>
            <w:r w:rsidRPr="00833EE9">
              <w:rPr>
                <w:sz w:val="16"/>
                <w:szCs w:val="16"/>
              </w:rPr>
              <w:t xml:space="preserve">Producto o servicio </w:t>
            </w:r>
          </w:p>
        </w:tc>
        <w:tc>
          <w:tcPr>
            <w:tcW w:w="4166" w:type="pct"/>
            <w:tcBorders>
              <w:top w:val="single" w:sz="2" w:space="0" w:color="auto"/>
              <w:right w:val="single" w:sz="2" w:space="0" w:color="auto"/>
            </w:tcBorders>
          </w:tcPr>
          <w:p w14:paraId="251A1DAD" w14:textId="77777777" w:rsidR="008F2CE6" w:rsidRPr="00833EE9" w:rsidRDefault="008F2CE6" w:rsidP="00884D3D">
            <w:pPr>
              <w:spacing w:before="120" w:after="120"/>
            </w:pPr>
          </w:p>
        </w:tc>
      </w:tr>
    </w:tbl>
    <w:p w14:paraId="42FE61F7" w14:textId="77777777" w:rsidR="008F2CE6" w:rsidRPr="00833EE9" w:rsidRDefault="008F2CE6" w:rsidP="008F2CE6"/>
    <w:p w14:paraId="340128F5" w14:textId="77777777" w:rsidR="008F2CE6" w:rsidRPr="00833EE9" w:rsidRDefault="008F2CE6" w:rsidP="008F2CE6">
      <w:pPr>
        <w:rPr>
          <w:sz w:val="16"/>
          <w:szCs w:val="16"/>
        </w:rPr>
      </w:pPr>
      <w:r w:rsidRPr="00833EE9">
        <w:rPr>
          <w:sz w:val="16"/>
          <w:szCs w:val="16"/>
        </w:rPr>
        <w:t>Se deberá calificar en cada rubro el puntaje que obtuvo el proveedor de acuerdo al servicio que ofrece en escala de 5 a 25 considerando:</w:t>
      </w:r>
    </w:p>
    <w:p w14:paraId="2B8D0BE2" w14:textId="77777777" w:rsidR="008F2CE6" w:rsidRPr="00833EE9" w:rsidRDefault="008F2CE6" w:rsidP="008F2CE6">
      <w:pPr>
        <w:rPr>
          <w:sz w:val="16"/>
          <w:szCs w:val="16"/>
        </w:rPr>
      </w:pPr>
    </w:p>
    <w:p w14:paraId="5D0D9E83" w14:textId="77777777" w:rsidR="008F2CE6" w:rsidRPr="00833EE9" w:rsidRDefault="008F2CE6" w:rsidP="008F2CE6">
      <w:pPr>
        <w:rPr>
          <w:sz w:val="16"/>
          <w:szCs w:val="16"/>
        </w:rPr>
      </w:pPr>
      <w:r w:rsidRPr="00833EE9">
        <w:rPr>
          <w:sz w:val="16"/>
          <w:szCs w:val="16"/>
        </w:rPr>
        <w:t xml:space="preserve">5 </w:t>
      </w:r>
      <w:proofErr w:type="gramStart"/>
      <w:r w:rsidRPr="00833EE9">
        <w:rPr>
          <w:sz w:val="16"/>
          <w:szCs w:val="16"/>
        </w:rPr>
        <w:t>Elaboración</w:t>
      </w:r>
      <w:proofErr w:type="gramEnd"/>
      <w:r w:rsidRPr="00833EE9">
        <w:rPr>
          <w:sz w:val="16"/>
          <w:szCs w:val="16"/>
        </w:rPr>
        <w:t xml:space="preserve"> del producto o prestación del servicio no acorde a lo especificado.</w:t>
      </w:r>
    </w:p>
    <w:p w14:paraId="6E86F761" w14:textId="77777777" w:rsidR="008F2CE6" w:rsidRPr="00833EE9" w:rsidRDefault="008F2CE6" w:rsidP="008F2CE6">
      <w:pPr>
        <w:rPr>
          <w:sz w:val="16"/>
          <w:szCs w:val="16"/>
        </w:rPr>
      </w:pPr>
      <w:r w:rsidRPr="00833EE9">
        <w:rPr>
          <w:sz w:val="16"/>
          <w:szCs w:val="16"/>
        </w:rPr>
        <w:t xml:space="preserve">25 </w:t>
      </w:r>
      <w:proofErr w:type="gramStart"/>
      <w:r w:rsidRPr="00833EE9">
        <w:rPr>
          <w:sz w:val="16"/>
          <w:szCs w:val="16"/>
        </w:rPr>
        <w:t>Elaboración</w:t>
      </w:r>
      <w:proofErr w:type="gramEnd"/>
      <w:r w:rsidRPr="00833EE9">
        <w:rPr>
          <w:sz w:val="16"/>
          <w:szCs w:val="16"/>
        </w:rPr>
        <w:t xml:space="preserve"> del producto o prestación del servicio con cumplimiento al 100 % de lo especificado.</w:t>
      </w:r>
    </w:p>
    <w:p w14:paraId="4ACD44BD" w14:textId="77777777" w:rsidR="008F2CE6" w:rsidRPr="00833EE9" w:rsidRDefault="008F2CE6" w:rsidP="008F2CE6">
      <w:pPr>
        <w:rPr>
          <w:sz w:val="16"/>
          <w:szCs w:val="16"/>
        </w:rPr>
      </w:pPr>
    </w:p>
    <w:p w14:paraId="3FD2F448" w14:textId="77777777" w:rsidR="008F2CE6" w:rsidRPr="00833EE9" w:rsidRDefault="008F2CE6" w:rsidP="008F2CE6">
      <w:pPr>
        <w:rPr>
          <w:sz w:val="16"/>
          <w:szCs w:val="16"/>
        </w:rPr>
      </w:pPr>
      <w:r w:rsidRPr="00833EE9">
        <w:rPr>
          <w:sz w:val="16"/>
          <w:szCs w:val="16"/>
        </w:rPr>
        <w:t>Para el caso de proveedores con certificado de mater</w:t>
      </w:r>
      <w:r w:rsidR="00135899">
        <w:rPr>
          <w:sz w:val="16"/>
          <w:szCs w:val="16"/>
        </w:rPr>
        <w:t>iales, certificado ISO 9001:2015</w:t>
      </w:r>
      <w:r w:rsidRPr="00833EE9">
        <w:rPr>
          <w:sz w:val="16"/>
          <w:szCs w:val="16"/>
        </w:rPr>
        <w:t xml:space="preserve"> se evaluará en cada entrega el rubro de precio y condiciones de pago, mientras que los otros rubros se evaluarán cada 4 entregas.</w:t>
      </w:r>
    </w:p>
    <w:p w14:paraId="1AF23E08" w14:textId="77777777" w:rsidR="008F2CE6" w:rsidRPr="00833EE9" w:rsidRDefault="008F2CE6" w:rsidP="008F2CE6"/>
    <w:p w14:paraId="5A428482" w14:textId="77777777" w:rsidR="008F2CE6" w:rsidRPr="00833EE9" w:rsidRDefault="008F2CE6" w:rsidP="008F2CE6"/>
    <w:tbl>
      <w:tblPr>
        <w:tblW w:w="137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81"/>
        <w:gridCol w:w="223"/>
        <w:gridCol w:w="393"/>
        <w:gridCol w:w="393"/>
        <w:gridCol w:w="393"/>
        <w:gridCol w:w="393"/>
        <w:gridCol w:w="305"/>
        <w:gridCol w:w="394"/>
        <w:gridCol w:w="394"/>
        <w:gridCol w:w="394"/>
        <w:gridCol w:w="394"/>
        <w:gridCol w:w="305"/>
        <w:gridCol w:w="394"/>
        <w:gridCol w:w="394"/>
        <w:gridCol w:w="394"/>
        <w:gridCol w:w="394"/>
        <w:gridCol w:w="305"/>
        <w:gridCol w:w="394"/>
        <w:gridCol w:w="394"/>
        <w:gridCol w:w="394"/>
        <w:gridCol w:w="485"/>
        <w:gridCol w:w="1605"/>
        <w:gridCol w:w="2612"/>
      </w:tblGrid>
      <w:tr w:rsidR="008F2CE6" w:rsidRPr="00833EE9" w14:paraId="51AE6B9B" w14:textId="77777777" w:rsidTr="008F2CE6">
        <w:trPr>
          <w:trHeight w:val="632"/>
        </w:trPr>
        <w:tc>
          <w:tcPr>
            <w:tcW w:w="2045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44E253A1" w14:textId="77777777" w:rsidR="008F2CE6" w:rsidRPr="00833EE9" w:rsidRDefault="008F2CE6" w:rsidP="00884D3D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7529" w:type="dxa"/>
            <w:gridSpan w:val="20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39AF309D" w14:textId="77777777" w:rsidR="008F2CE6" w:rsidRPr="00833EE9" w:rsidRDefault="008F2CE6" w:rsidP="00884D3D">
            <w:pPr>
              <w:pStyle w:val="Piedepgina"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833EE9">
              <w:rPr>
                <w:rFonts w:cs="Arial"/>
                <w:b/>
                <w:sz w:val="16"/>
                <w:szCs w:val="16"/>
              </w:rPr>
              <w:t>ELEMENTOS A EVALUAR</w:t>
            </w:r>
          </w:p>
        </w:tc>
        <w:tc>
          <w:tcPr>
            <w:tcW w:w="160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606060"/>
            <w:vAlign w:val="center"/>
          </w:tcPr>
          <w:p w14:paraId="10E8CACF" w14:textId="77777777" w:rsidR="008F2CE6" w:rsidRPr="00833EE9" w:rsidRDefault="008F2CE6" w:rsidP="00884D3D">
            <w:pPr>
              <w:pStyle w:val="Piedepgina"/>
              <w:spacing w:before="120" w:after="120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  <w:proofErr w:type="gramStart"/>
            <w:r w:rsidRPr="00833EE9">
              <w:rPr>
                <w:rFonts w:cs="Arial"/>
                <w:b/>
                <w:color w:val="FFFFFF"/>
                <w:sz w:val="16"/>
                <w:szCs w:val="16"/>
              </w:rPr>
              <w:t>Resultado  de</w:t>
            </w:r>
            <w:proofErr w:type="gramEnd"/>
            <w:r w:rsidRPr="00833EE9">
              <w:rPr>
                <w:rFonts w:cs="Arial"/>
                <w:b/>
                <w:color w:val="FFFFFF"/>
                <w:sz w:val="16"/>
                <w:szCs w:val="16"/>
              </w:rPr>
              <w:t xml:space="preserve"> Calificación</w:t>
            </w:r>
          </w:p>
        </w:tc>
        <w:tc>
          <w:tcPr>
            <w:tcW w:w="261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B91D86" w14:textId="77777777" w:rsidR="008F2CE6" w:rsidRPr="00833EE9" w:rsidRDefault="008F2CE6" w:rsidP="00884D3D">
            <w:pPr>
              <w:pStyle w:val="Piedepgina"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833EE9">
              <w:rPr>
                <w:rFonts w:cs="Arial"/>
                <w:b/>
                <w:sz w:val="16"/>
                <w:szCs w:val="16"/>
              </w:rPr>
              <w:t>Observaciones</w:t>
            </w:r>
          </w:p>
        </w:tc>
      </w:tr>
      <w:tr w:rsidR="008F2CE6" w:rsidRPr="00833EE9" w14:paraId="08266D38" w14:textId="77777777" w:rsidTr="008F2CE6">
        <w:tc>
          <w:tcPr>
            <w:tcW w:w="2045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2B62EF8D" w14:textId="77777777" w:rsidR="008F2CE6" w:rsidRPr="00833EE9" w:rsidRDefault="008F2CE6" w:rsidP="00884D3D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79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0D8CD0B0" w14:textId="77777777" w:rsidR="008F2CE6" w:rsidRPr="00833EE9" w:rsidRDefault="008F2CE6" w:rsidP="008F2CE6">
            <w:pPr>
              <w:pStyle w:val="Piedepgina"/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833EE9">
              <w:rPr>
                <w:rFonts w:cs="Arial"/>
                <w:b/>
                <w:sz w:val="16"/>
                <w:szCs w:val="16"/>
              </w:rPr>
              <w:t xml:space="preserve"> Tiempo de entrega</w:t>
            </w:r>
          </w:p>
        </w:tc>
        <w:tc>
          <w:tcPr>
            <w:tcW w:w="188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6E2EA8F5" w14:textId="77777777" w:rsidR="008F2CE6" w:rsidRPr="00833EE9" w:rsidRDefault="008F2CE6" w:rsidP="008F2CE6">
            <w:pPr>
              <w:pStyle w:val="Piedepgina"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833EE9">
              <w:rPr>
                <w:rFonts w:cs="Arial"/>
                <w:b/>
                <w:sz w:val="16"/>
                <w:szCs w:val="16"/>
              </w:rPr>
              <w:t>Características de servicio</w:t>
            </w:r>
          </w:p>
        </w:tc>
        <w:tc>
          <w:tcPr>
            <w:tcW w:w="188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0F14A19D" w14:textId="77777777" w:rsidR="008F2CE6" w:rsidRPr="00833EE9" w:rsidRDefault="00C0698F" w:rsidP="00884D3D">
            <w:pPr>
              <w:pStyle w:val="Piedepgina"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833EE9">
              <w:rPr>
                <w:rFonts w:cs="Arial"/>
                <w:b/>
                <w:sz w:val="16"/>
                <w:szCs w:val="16"/>
              </w:rPr>
              <w:t xml:space="preserve">Precio </w:t>
            </w:r>
          </w:p>
        </w:tc>
        <w:tc>
          <w:tcPr>
            <w:tcW w:w="1972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</w:tcPr>
          <w:p w14:paraId="2588B903" w14:textId="77777777" w:rsidR="008F2CE6" w:rsidRPr="00833EE9" w:rsidRDefault="00C0698F" w:rsidP="00884D3D">
            <w:pPr>
              <w:pStyle w:val="Piedepgina"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833EE9">
              <w:rPr>
                <w:rFonts w:cs="Arial"/>
                <w:b/>
                <w:sz w:val="16"/>
                <w:szCs w:val="16"/>
              </w:rPr>
              <w:t>Condiciones de pago</w:t>
            </w:r>
          </w:p>
        </w:tc>
        <w:tc>
          <w:tcPr>
            <w:tcW w:w="1605" w:type="dxa"/>
            <w:vMerge/>
            <w:tcBorders>
              <w:right w:val="single" w:sz="18" w:space="0" w:color="auto"/>
            </w:tcBorders>
            <w:shd w:val="clear" w:color="auto" w:fill="606060"/>
          </w:tcPr>
          <w:p w14:paraId="092E6BAE" w14:textId="77777777" w:rsidR="008F2CE6" w:rsidRPr="00833EE9" w:rsidRDefault="008F2CE6" w:rsidP="00884D3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612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54E59F8B" w14:textId="77777777" w:rsidR="008F2CE6" w:rsidRPr="00833EE9" w:rsidRDefault="008F2CE6" w:rsidP="00884D3D">
            <w:pPr>
              <w:jc w:val="left"/>
              <w:rPr>
                <w:sz w:val="16"/>
                <w:szCs w:val="16"/>
              </w:rPr>
            </w:pPr>
          </w:p>
        </w:tc>
      </w:tr>
      <w:tr w:rsidR="008F2CE6" w:rsidRPr="00833EE9" w14:paraId="2BE2B127" w14:textId="77777777" w:rsidTr="008F2CE6">
        <w:trPr>
          <w:trHeight w:val="35"/>
        </w:trPr>
        <w:tc>
          <w:tcPr>
            <w:tcW w:w="19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</w:tcPr>
          <w:p w14:paraId="4538A907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14:paraId="29B9476A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33EE9">
              <w:rPr>
                <w:b/>
                <w:sz w:val="16"/>
                <w:szCs w:val="16"/>
              </w:rPr>
              <w:t>Proveedor</w:t>
            </w:r>
          </w:p>
        </w:tc>
        <w:tc>
          <w:tcPr>
            <w:tcW w:w="7610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43F56721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33EE9">
              <w:rPr>
                <w:b/>
                <w:sz w:val="16"/>
                <w:szCs w:val="16"/>
              </w:rPr>
              <w:t>Puntaje</w:t>
            </w:r>
          </w:p>
        </w:tc>
        <w:tc>
          <w:tcPr>
            <w:tcW w:w="1605" w:type="dxa"/>
            <w:vMerge w:val="restart"/>
            <w:tcBorders>
              <w:right w:val="single" w:sz="18" w:space="0" w:color="auto"/>
            </w:tcBorders>
            <w:shd w:val="clear" w:color="auto" w:fill="606060"/>
          </w:tcPr>
          <w:p w14:paraId="38822A9D" w14:textId="77777777" w:rsidR="008F2CE6" w:rsidRPr="00833EE9" w:rsidRDefault="008F2CE6" w:rsidP="00884D3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612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74A9A9C4" w14:textId="77777777" w:rsidR="008F2CE6" w:rsidRPr="00833EE9" w:rsidRDefault="008F2CE6" w:rsidP="00884D3D">
            <w:pPr>
              <w:jc w:val="left"/>
              <w:rPr>
                <w:sz w:val="16"/>
                <w:szCs w:val="16"/>
              </w:rPr>
            </w:pPr>
          </w:p>
        </w:tc>
      </w:tr>
      <w:tr w:rsidR="008F2CE6" w:rsidRPr="00833EE9" w14:paraId="70BA0EF9" w14:textId="77777777" w:rsidTr="008F2CE6">
        <w:trPr>
          <w:trHeight w:val="47"/>
        </w:trPr>
        <w:tc>
          <w:tcPr>
            <w:tcW w:w="19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shd w:val="clear" w:color="auto" w:fill="E0E0E0"/>
          </w:tcPr>
          <w:p w14:paraId="32B2DCD7" w14:textId="77777777" w:rsidR="008F2CE6" w:rsidRPr="00833EE9" w:rsidRDefault="008F2CE6" w:rsidP="00884D3D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12CEFC60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833EE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29B4A14E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833EE9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3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119CEA2E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833EE9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3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4BD0AD11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833EE9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3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1F8C5486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833EE9"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65934902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833EE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5E64B1A2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833EE9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57FF80DF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833EE9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7FFFCFDD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833EE9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13D63DDC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833EE9"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1D0FDC0B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833EE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0479518A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833EE9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3D39CFCF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833EE9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6DE60646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833EE9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2C8B8F9C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833EE9"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011127F8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833EE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0A3715D6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833EE9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7E4D63D1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833EE9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79FB53A7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833EE9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39C52687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833EE9"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160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606060"/>
          </w:tcPr>
          <w:p w14:paraId="5B63E26E" w14:textId="77777777" w:rsidR="008F2CE6" w:rsidRPr="00833EE9" w:rsidRDefault="008F2CE6" w:rsidP="00884D3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61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F28A8D" w14:textId="77777777" w:rsidR="008F2CE6" w:rsidRPr="00833EE9" w:rsidRDefault="008F2CE6" w:rsidP="00884D3D">
            <w:pPr>
              <w:jc w:val="left"/>
              <w:rPr>
                <w:sz w:val="16"/>
                <w:szCs w:val="16"/>
              </w:rPr>
            </w:pPr>
          </w:p>
        </w:tc>
      </w:tr>
      <w:tr w:rsidR="008F2CE6" w:rsidRPr="00833EE9" w14:paraId="3DA73D4C" w14:textId="77777777" w:rsidTr="008F2CE6">
        <w:trPr>
          <w:trHeight w:val="435"/>
        </w:trPr>
        <w:tc>
          <w:tcPr>
            <w:tcW w:w="19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2CDD58CD" w14:textId="77777777" w:rsidR="008F2CE6" w:rsidRPr="00833EE9" w:rsidRDefault="008F2CE6" w:rsidP="00884D3D">
            <w:pPr>
              <w:spacing w:before="120" w:after="120"/>
              <w:rPr>
                <w:b/>
              </w:rPr>
            </w:pPr>
          </w:p>
        </w:tc>
        <w:tc>
          <w:tcPr>
            <w:tcW w:w="304" w:type="dxa"/>
            <w:gridSpan w:val="2"/>
            <w:tcBorders>
              <w:left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2A46B24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38AF2689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3266232C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13601AD1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8F17082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17607FE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781D49CD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16A535F6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5B13D4D7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2D917F8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D795317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32759CEE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65122ECD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059A4E3C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BB80C85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EC5110D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592BE52E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0403FE2A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283A4CAD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F9C6442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0DBF28E6" w14:textId="77777777" w:rsidR="008F2CE6" w:rsidRPr="00833EE9" w:rsidRDefault="008F2CE6" w:rsidP="00884D3D">
            <w:pPr>
              <w:jc w:val="left"/>
            </w:pPr>
          </w:p>
        </w:tc>
        <w:tc>
          <w:tcPr>
            <w:tcW w:w="261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990A8C3" w14:textId="77777777" w:rsidR="008F2CE6" w:rsidRPr="00833EE9" w:rsidRDefault="008F2CE6" w:rsidP="00884D3D">
            <w:pPr>
              <w:jc w:val="left"/>
            </w:pPr>
          </w:p>
        </w:tc>
      </w:tr>
      <w:tr w:rsidR="008F2CE6" w:rsidRPr="00833EE9" w14:paraId="22A4DC2B" w14:textId="77777777" w:rsidTr="008F2CE6">
        <w:trPr>
          <w:trHeight w:val="519"/>
        </w:trPr>
        <w:tc>
          <w:tcPr>
            <w:tcW w:w="196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E75B35" w14:textId="77777777" w:rsidR="008F2CE6" w:rsidRPr="00833EE9" w:rsidRDefault="008F2CE6" w:rsidP="00884D3D">
            <w:pPr>
              <w:spacing w:before="120" w:after="120"/>
              <w:rPr>
                <w:b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A2EED8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B1D892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CE1582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1BE61C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577765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C3283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A96BE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F5D7FA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6B93AB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90CFF15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A29B0E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231413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C5C1EA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AD23E0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1460825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B316A8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79131B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DEE3B9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D32624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E6B2FB0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11291D" w14:textId="77777777" w:rsidR="008F2CE6" w:rsidRPr="00833EE9" w:rsidRDefault="008F2CE6" w:rsidP="00884D3D">
            <w:pPr>
              <w:jc w:val="left"/>
            </w:pPr>
          </w:p>
        </w:tc>
        <w:tc>
          <w:tcPr>
            <w:tcW w:w="261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A62FD86" w14:textId="77777777" w:rsidR="008F2CE6" w:rsidRPr="00833EE9" w:rsidRDefault="008F2CE6" w:rsidP="00884D3D">
            <w:pPr>
              <w:jc w:val="left"/>
            </w:pPr>
          </w:p>
        </w:tc>
      </w:tr>
      <w:tr w:rsidR="008F2CE6" w:rsidRPr="00833EE9" w14:paraId="6B5522C5" w14:textId="77777777" w:rsidTr="008F2CE6">
        <w:tc>
          <w:tcPr>
            <w:tcW w:w="19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99F12F9" w14:textId="77777777" w:rsidR="008F2CE6" w:rsidRPr="00833EE9" w:rsidRDefault="008F2CE6" w:rsidP="00884D3D">
            <w:pPr>
              <w:spacing w:before="120" w:after="120"/>
              <w:rPr>
                <w:b/>
              </w:rPr>
            </w:pPr>
          </w:p>
        </w:tc>
        <w:tc>
          <w:tcPr>
            <w:tcW w:w="304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56A79A85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76DFC5C4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01B2EE29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48675B68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402A8DAF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3B8A4871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14:paraId="4309F709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14:paraId="7056E1E5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14:paraId="5024EEEC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33EEC0C2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96590F7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14:paraId="7877404C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14:paraId="11EAAB62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14:paraId="72BD872B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6BF78224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1148934C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14:paraId="28477399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14:paraId="582A75C5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14:paraId="6FF4E174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207A05A5" w14:textId="77777777" w:rsidR="008F2CE6" w:rsidRPr="00833EE9" w:rsidRDefault="008F2CE6" w:rsidP="00884D3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4375101" w14:textId="77777777" w:rsidR="008F2CE6" w:rsidRPr="00833EE9" w:rsidRDefault="008F2CE6" w:rsidP="00884D3D">
            <w:pPr>
              <w:jc w:val="left"/>
            </w:pPr>
          </w:p>
        </w:tc>
        <w:tc>
          <w:tcPr>
            <w:tcW w:w="261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92B4078" w14:textId="77777777" w:rsidR="008F2CE6" w:rsidRPr="00833EE9" w:rsidRDefault="008F2CE6" w:rsidP="00884D3D">
            <w:pPr>
              <w:jc w:val="left"/>
            </w:pPr>
          </w:p>
        </w:tc>
      </w:tr>
    </w:tbl>
    <w:p w14:paraId="3C23BDFA" w14:textId="77777777" w:rsidR="008F2CE6" w:rsidRPr="00833EE9" w:rsidRDefault="008F2CE6" w:rsidP="008F2CE6"/>
    <w:p w14:paraId="423BF490" w14:textId="77777777" w:rsidR="008F2CE6" w:rsidRPr="00833EE9" w:rsidRDefault="008F2CE6" w:rsidP="008F2CE6">
      <w:pPr>
        <w:rPr>
          <w:sz w:val="16"/>
          <w:szCs w:val="16"/>
        </w:rPr>
      </w:pPr>
    </w:p>
    <w:p w14:paraId="112222DD" w14:textId="77777777" w:rsidR="008F2CE6" w:rsidRPr="00833EE9" w:rsidRDefault="008F2CE6" w:rsidP="008F2CE6"/>
    <w:p w14:paraId="65A03700" w14:textId="77777777" w:rsidR="005F5AEB" w:rsidRPr="00833EE9" w:rsidRDefault="00787C00" w:rsidP="00787C00">
      <w:pPr>
        <w:jc w:val="center"/>
      </w:pPr>
      <w:proofErr w:type="gramStart"/>
      <w:r w:rsidRPr="00833EE9">
        <w:t>SUBDIRECTOR  ADMINISTRATIVO</w:t>
      </w:r>
      <w:proofErr w:type="gramEnd"/>
    </w:p>
    <w:p w14:paraId="4E6AD61D" w14:textId="77777777" w:rsidR="00787C00" w:rsidRPr="00833EE9" w:rsidRDefault="00787C00" w:rsidP="00787C00">
      <w:pPr>
        <w:jc w:val="center"/>
      </w:pPr>
    </w:p>
    <w:p w14:paraId="73A4EB93" w14:textId="77777777" w:rsidR="00787C00" w:rsidRPr="00833EE9" w:rsidRDefault="00787C00" w:rsidP="00787C00">
      <w:pPr>
        <w:jc w:val="center"/>
      </w:pPr>
    </w:p>
    <w:p w14:paraId="18EE6CD4" w14:textId="77777777" w:rsidR="00787C00" w:rsidRPr="00833EE9" w:rsidRDefault="00787C00" w:rsidP="00787C00">
      <w:pPr>
        <w:jc w:val="center"/>
      </w:pPr>
    </w:p>
    <w:p w14:paraId="0DD1AF66" w14:textId="77777777" w:rsidR="00787C00" w:rsidRPr="00833EE9" w:rsidRDefault="00787C00" w:rsidP="00787C00">
      <w:pPr>
        <w:jc w:val="center"/>
      </w:pPr>
      <w:r w:rsidRPr="00833EE9">
        <w:t>_______________________________</w:t>
      </w:r>
    </w:p>
    <w:p w14:paraId="4042A03D" w14:textId="77777777" w:rsidR="00787C00" w:rsidRDefault="00787C00" w:rsidP="00787C00">
      <w:pPr>
        <w:jc w:val="center"/>
      </w:pPr>
    </w:p>
    <w:sectPr w:rsidR="00787C00" w:rsidSect="00067C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3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8284" w14:textId="77777777" w:rsidR="00443B2D" w:rsidRDefault="00443B2D" w:rsidP="008F2CE6">
      <w:r>
        <w:separator/>
      </w:r>
    </w:p>
  </w:endnote>
  <w:endnote w:type="continuationSeparator" w:id="0">
    <w:p w14:paraId="14A384FA" w14:textId="77777777" w:rsidR="00443B2D" w:rsidRDefault="00443B2D" w:rsidP="008F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170A" w14:textId="77777777" w:rsidR="0001203A" w:rsidRDefault="000120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802C" w14:textId="77777777" w:rsidR="0001203A" w:rsidRDefault="0001203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4D84" w14:textId="77777777" w:rsidR="0001203A" w:rsidRDefault="000120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47C5" w14:textId="77777777" w:rsidR="00443B2D" w:rsidRDefault="00443B2D" w:rsidP="008F2CE6">
      <w:r>
        <w:separator/>
      </w:r>
    </w:p>
  </w:footnote>
  <w:footnote w:type="continuationSeparator" w:id="0">
    <w:p w14:paraId="62BF7AF8" w14:textId="77777777" w:rsidR="00443B2D" w:rsidRDefault="00443B2D" w:rsidP="008F2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4819" w14:textId="77777777" w:rsidR="0001203A" w:rsidRDefault="000120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6"/>
      <w:gridCol w:w="10358"/>
      <w:gridCol w:w="1918"/>
    </w:tblGrid>
    <w:tr w:rsidR="00140A4D" w14:paraId="64AC0371" w14:textId="77777777" w:rsidTr="008F2CE6">
      <w:trPr>
        <w:cantSplit/>
        <w:trHeight w:val="709"/>
      </w:trPr>
      <w:tc>
        <w:tcPr>
          <w:tcW w:w="660" w:type="pct"/>
          <w:vMerge w:val="restart"/>
          <w:vAlign w:val="center"/>
        </w:tcPr>
        <w:p w14:paraId="7259BFC1" w14:textId="77777777" w:rsidR="00000000" w:rsidRDefault="00C0698F" w:rsidP="00A85165">
          <w:r>
            <w:rPr>
              <w:noProof/>
              <w:lang w:eastAsia="es-MX"/>
            </w:rPr>
            <w:drawing>
              <wp:inline distT="0" distB="0" distL="0" distR="0" wp14:anchorId="3DD0090E" wp14:editId="70F83ED1">
                <wp:extent cx="809625" cy="923925"/>
                <wp:effectExtent l="0" t="0" r="9525" b="9525"/>
                <wp:docPr id="1" name="Imagen 1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2" w:type="pct"/>
          <w:vAlign w:val="center"/>
        </w:tcPr>
        <w:p w14:paraId="781E4F03" w14:textId="77777777" w:rsidR="00000000" w:rsidRDefault="00C0698F" w:rsidP="000A7C10">
          <w:pPr>
            <w:pStyle w:val="Ttulo5"/>
            <w:keepNext w:val="0"/>
            <w:overflowPunct w:val="0"/>
            <w:autoSpaceDE w:val="0"/>
            <w:autoSpaceDN w:val="0"/>
            <w:adjustRightInd w:val="0"/>
            <w:spacing w:before="60" w:after="60"/>
            <w:textAlignment w:val="baseline"/>
            <w:rPr>
              <w:rFonts w:cs="Arial"/>
              <w:sz w:val="22"/>
              <w:szCs w:val="22"/>
            </w:rPr>
          </w:pPr>
          <w:r w:rsidRPr="0008783C">
            <w:rPr>
              <w:rFonts w:cs="Arial"/>
              <w:sz w:val="22"/>
              <w:szCs w:val="22"/>
            </w:rPr>
            <w:t>CENTRO REGIONAL DE EDUCACIÓN NORMAL</w:t>
          </w:r>
        </w:p>
        <w:p w14:paraId="3DCA28B1" w14:textId="77777777" w:rsidR="00000000" w:rsidRPr="00DC3DAD" w:rsidRDefault="00C0698F" w:rsidP="000A7C10">
          <w:pPr>
            <w:pStyle w:val="Ttulo5"/>
            <w:keepNext w:val="0"/>
            <w:overflowPunct w:val="0"/>
            <w:autoSpaceDE w:val="0"/>
            <w:autoSpaceDN w:val="0"/>
            <w:adjustRightInd w:val="0"/>
            <w:spacing w:before="60" w:after="60"/>
            <w:textAlignment w:val="baseline"/>
            <w:rPr>
              <w:rFonts w:cs="Arial"/>
              <w:i/>
              <w:sz w:val="22"/>
              <w:szCs w:val="22"/>
            </w:rPr>
          </w:pPr>
          <w:r w:rsidRPr="0008783C">
            <w:rPr>
              <w:rFonts w:cs="Arial"/>
              <w:sz w:val="22"/>
              <w:szCs w:val="22"/>
            </w:rPr>
            <w:t xml:space="preserve"> “PROFRA. AMINA MADERA LAUTERIO”</w:t>
          </w:r>
        </w:p>
      </w:tc>
      <w:tc>
        <w:tcPr>
          <w:tcW w:w="678" w:type="pct"/>
          <w:vAlign w:val="center"/>
        </w:tcPr>
        <w:p w14:paraId="0F87D8DC" w14:textId="77777777" w:rsidR="00000000" w:rsidRPr="00FC3AE7" w:rsidRDefault="00C0698F" w:rsidP="00FC3AE7">
          <w:pPr>
            <w:pStyle w:val="Ttulo5"/>
            <w:spacing w:before="60"/>
            <w:jc w:val="left"/>
            <w:rPr>
              <w:rFonts w:cs="Arial"/>
              <w:szCs w:val="16"/>
            </w:rPr>
          </w:pPr>
          <w:r w:rsidRPr="00FC3AE7">
            <w:rPr>
              <w:rFonts w:cs="Arial"/>
              <w:szCs w:val="16"/>
            </w:rPr>
            <w:t>Código:</w:t>
          </w:r>
        </w:p>
        <w:p w14:paraId="69971921" w14:textId="77777777" w:rsidR="00D67642" w:rsidRPr="00D67642" w:rsidRDefault="00C0698F" w:rsidP="00D67642">
          <w:pPr>
            <w:pStyle w:val="Ttulo5"/>
            <w:spacing w:before="60"/>
            <w:rPr>
              <w:rFonts w:cs="Arial"/>
              <w:b w:val="0"/>
              <w:szCs w:val="16"/>
            </w:rPr>
          </w:pPr>
          <w:r>
            <w:rPr>
              <w:rFonts w:cs="Arial"/>
              <w:b w:val="0"/>
              <w:szCs w:val="16"/>
            </w:rPr>
            <w:t>CREN-RFI-PO</w:t>
          </w:r>
          <w:r w:rsidRPr="001A61CC">
            <w:rPr>
              <w:rFonts w:cs="Arial"/>
              <w:b w:val="0"/>
              <w:szCs w:val="16"/>
            </w:rPr>
            <w:t>-001</w:t>
          </w:r>
          <w:r w:rsidR="00D67642">
            <w:rPr>
              <w:rFonts w:cs="Arial"/>
              <w:b w:val="0"/>
              <w:szCs w:val="16"/>
            </w:rPr>
            <w:t>-03</w:t>
          </w:r>
        </w:p>
      </w:tc>
    </w:tr>
    <w:tr w:rsidR="00140A4D" w14:paraId="163B880C" w14:textId="77777777" w:rsidTr="008F2CE6">
      <w:trPr>
        <w:cantSplit/>
        <w:trHeight w:val="391"/>
      </w:trPr>
      <w:tc>
        <w:tcPr>
          <w:tcW w:w="660" w:type="pct"/>
          <w:vMerge/>
        </w:tcPr>
        <w:p w14:paraId="360CFAF1" w14:textId="77777777" w:rsidR="00000000" w:rsidRDefault="00000000" w:rsidP="000A7C10">
          <w:pPr>
            <w:pStyle w:val="Encabezado"/>
          </w:pPr>
        </w:p>
      </w:tc>
      <w:tc>
        <w:tcPr>
          <w:tcW w:w="3662" w:type="pct"/>
          <w:vMerge w:val="restart"/>
          <w:vAlign w:val="center"/>
        </w:tcPr>
        <w:p w14:paraId="2B03B0D1" w14:textId="77777777" w:rsidR="00000000" w:rsidRDefault="00C0698F" w:rsidP="000A7C10">
          <w:pPr>
            <w:pStyle w:val="Encabezado"/>
            <w:rPr>
              <w:b/>
              <w:sz w:val="16"/>
              <w:szCs w:val="16"/>
            </w:rPr>
          </w:pPr>
          <w:r w:rsidRPr="001A61CC">
            <w:rPr>
              <w:b/>
              <w:sz w:val="16"/>
              <w:szCs w:val="16"/>
            </w:rPr>
            <w:t xml:space="preserve">Nombre del Documento:  </w:t>
          </w:r>
        </w:p>
        <w:p w14:paraId="47A2FD6B" w14:textId="77777777" w:rsidR="00000000" w:rsidRPr="009F1C6A" w:rsidRDefault="00C0698F" w:rsidP="00C0698F">
          <w:pPr>
            <w:pStyle w:val="Encabezado"/>
            <w:jc w:val="center"/>
            <w:rPr>
              <w:rFonts w:cs="Arial"/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Selección de proveedores</w:t>
          </w:r>
        </w:p>
      </w:tc>
      <w:tc>
        <w:tcPr>
          <w:tcW w:w="678" w:type="pct"/>
          <w:vAlign w:val="center"/>
        </w:tcPr>
        <w:p w14:paraId="52E0D440" w14:textId="17A51B8B" w:rsidR="00000000" w:rsidRPr="003C2822" w:rsidRDefault="0001203A" w:rsidP="00AA346C">
          <w:pPr>
            <w:pStyle w:val="Encabezado"/>
            <w:jc w:val="center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 xml:space="preserve">Rev. </w:t>
          </w:r>
          <w:r w:rsidR="009650D8">
            <w:rPr>
              <w:rFonts w:cs="Arial"/>
              <w:szCs w:val="16"/>
            </w:rPr>
            <w:t>5</w:t>
          </w:r>
        </w:p>
      </w:tc>
    </w:tr>
    <w:tr w:rsidR="00140A4D" w14:paraId="164FFFE9" w14:textId="77777777" w:rsidTr="008F2CE6">
      <w:trPr>
        <w:cantSplit/>
        <w:trHeight w:val="391"/>
      </w:trPr>
      <w:tc>
        <w:tcPr>
          <w:tcW w:w="660" w:type="pct"/>
          <w:vMerge/>
          <w:tcBorders>
            <w:bottom w:val="single" w:sz="4" w:space="0" w:color="auto"/>
          </w:tcBorders>
        </w:tcPr>
        <w:p w14:paraId="04DF0450" w14:textId="77777777" w:rsidR="00000000" w:rsidRDefault="00000000" w:rsidP="000A7C10">
          <w:pPr>
            <w:pStyle w:val="Encabezado"/>
          </w:pPr>
        </w:p>
      </w:tc>
      <w:tc>
        <w:tcPr>
          <w:tcW w:w="3662" w:type="pct"/>
          <w:vMerge/>
          <w:tcBorders>
            <w:bottom w:val="single" w:sz="4" w:space="0" w:color="auto"/>
          </w:tcBorders>
          <w:vAlign w:val="center"/>
        </w:tcPr>
        <w:p w14:paraId="7AB51D44" w14:textId="77777777" w:rsidR="00000000" w:rsidRPr="003C2822" w:rsidRDefault="00000000" w:rsidP="000A7C10">
          <w:pPr>
            <w:pStyle w:val="Encabezado"/>
            <w:rPr>
              <w:rFonts w:cs="Arial"/>
              <w:szCs w:val="16"/>
            </w:rPr>
          </w:pPr>
        </w:p>
      </w:tc>
      <w:tc>
        <w:tcPr>
          <w:tcW w:w="678" w:type="pct"/>
          <w:tcBorders>
            <w:bottom w:val="single" w:sz="4" w:space="0" w:color="auto"/>
          </w:tcBorders>
          <w:vAlign w:val="center"/>
        </w:tcPr>
        <w:p w14:paraId="1130C05A" w14:textId="77777777" w:rsidR="00000000" w:rsidRPr="003C2822" w:rsidRDefault="00C0698F" w:rsidP="00AA346C">
          <w:pPr>
            <w:pStyle w:val="Encabezado"/>
            <w:jc w:val="center"/>
            <w:rPr>
              <w:rFonts w:cs="Arial"/>
              <w:szCs w:val="16"/>
            </w:rPr>
          </w:pPr>
          <w:r w:rsidRPr="003C2822">
            <w:rPr>
              <w:rFonts w:cs="Arial"/>
              <w:szCs w:val="16"/>
            </w:rPr>
            <w:t xml:space="preserve">Página </w:t>
          </w:r>
          <w:r w:rsidRPr="003C2822">
            <w:rPr>
              <w:rFonts w:cs="Arial"/>
              <w:szCs w:val="16"/>
            </w:rPr>
            <w:fldChar w:fldCharType="begin"/>
          </w:r>
          <w:r w:rsidRPr="003C2822">
            <w:rPr>
              <w:rFonts w:cs="Arial"/>
              <w:szCs w:val="16"/>
            </w:rPr>
            <w:instrText xml:space="preserve"> PAGE </w:instrText>
          </w:r>
          <w:r w:rsidRPr="003C2822">
            <w:rPr>
              <w:rFonts w:cs="Arial"/>
              <w:szCs w:val="16"/>
            </w:rPr>
            <w:fldChar w:fldCharType="separate"/>
          </w:r>
          <w:r w:rsidR="00135899">
            <w:rPr>
              <w:rFonts w:cs="Arial"/>
              <w:noProof/>
              <w:szCs w:val="16"/>
            </w:rPr>
            <w:t>1</w:t>
          </w:r>
          <w:r w:rsidRPr="003C2822">
            <w:rPr>
              <w:rFonts w:cs="Arial"/>
              <w:szCs w:val="16"/>
            </w:rPr>
            <w:fldChar w:fldCharType="end"/>
          </w:r>
          <w:r w:rsidRPr="003C2822">
            <w:rPr>
              <w:rFonts w:cs="Arial"/>
              <w:szCs w:val="16"/>
            </w:rPr>
            <w:t xml:space="preserve"> de </w:t>
          </w:r>
          <w:r>
            <w:rPr>
              <w:rFonts w:cs="Arial"/>
              <w:szCs w:val="16"/>
            </w:rPr>
            <w:t>1</w:t>
          </w:r>
        </w:p>
      </w:tc>
    </w:tr>
  </w:tbl>
  <w:p w14:paraId="16193E80" w14:textId="77777777" w:rsidR="00000000" w:rsidRDefault="000000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B8C1" w14:textId="77777777" w:rsidR="0001203A" w:rsidRDefault="000120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D21AA"/>
    <w:multiLevelType w:val="hybridMultilevel"/>
    <w:tmpl w:val="4BE4DF56"/>
    <w:lvl w:ilvl="0" w:tplc="B3728D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9602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CE6"/>
    <w:rsid w:val="0001203A"/>
    <w:rsid w:val="00106BBF"/>
    <w:rsid w:val="00135899"/>
    <w:rsid w:val="00443B2D"/>
    <w:rsid w:val="005F5AEB"/>
    <w:rsid w:val="006058DE"/>
    <w:rsid w:val="006D06CA"/>
    <w:rsid w:val="00787C00"/>
    <w:rsid w:val="00833EE9"/>
    <w:rsid w:val="008F2CE6"/>
    <w:rsid w:val="009650D8"/>
    <w:rsid w:val="00992E38"/>
    <w:rsid w:val="00A85165"/>
    <w:rsid w:val="00C0698F"/>
    <w:rsid w:val="00D67642"/>
    <w:rsid w:val="00E7386A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7D0C"/>
  <w15:docId w15:val="{ED3D1CB0-3491-4854-9E32-83E64790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E6"/>
    <w:pPr>
      <w:spacing w:after="0" w:line="240" w:lineRule="auto"/>
      <w:jc w:val="both"/>
    </w:pPr>
    <w:rPr>
      <w:rFonts w:eastAsia="Times New Roman" w:cs="Times New Roman"/>
      <w:sz w:val="18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8F2CE6"/>
    <w:pPr>
      <w:keepNext/>
      <w:jc w:val="center"/>
      <w:outlineLvl w:val="4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F2CE6"/>
    <w:rPr>
      <w:rFonts w:eastAsia="Times New Roman" w:cs="Times New Roman"/>
      <w:b/>
      <w:sz w:val="16"/>
      <w:szCs w:val="20"/>
      <w:lang w:eastAsia="es-ES"/>
    </w:rPr>
  </w:style>
  <w:style w:type="paragraph" w:styleId="Piedepgina">
    <w:name w:val="footer"/>
    <w:basedOn w:val="Normal"/>
    <w:link w:val="PiedepginaCar"/>
    <w:rsid w:val="008F2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F2CE6"/>
    <w:rPr>
      <w:rFonts w:eastAsia="Times New Roman" w:cs="Times New Roman"/>
      <w:sz w:val="18"/>
      <w:szCs w:val="20"/>
      <w:lang w:eastAsia="es-ES"/>
    </w:rPr>
  </w:style>
  <w:style w:type="paragraph" w:styleId="Encabezado">
    <w:name w:val="header"/>
    <w:basedOn w:val="Normal"/>
    <w:link w:val="EncabezadoCar"/>
    <w:rsid w:val="008F2C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2CE6"/>
    <w:rPr>
      <w:rFonts w:eastAsia="Times New Roman" w:cs="Times New Roman"/>
      <w:sz w:val="1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CE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QUEZADA</dc:creator>
  <cp:lastModifiedBy>MARIA REYNA ISELA CUELLO MARTINEZ</cp:lastModifiedBy>
  <cp:revision>13</cp:revision>
  <cp:lastPrinted>2015-07-14T15:27:00Z</cp:lastPrinted>
  <dcterms:created xsi:type="dcterms:W3CDTF">2015-07-14T17:12:00Z</dcterms:created>
  <dcterms:modified xsi:type="dcterms:W3CDTF">2023-10-12T20:32:00Z</dcterms:modified>
</cp:coreProperties>
</file>